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6525EA">
        <w:rPr>
          <w:b/>
          <w:u w:val="single"/>
        </w:rPr>
        <w:t>5</w:t>
      </w:r>
      <w:r w:rsidR="00765D79">
        <w:rPr>
          <w:b/>
          <w:u w:val="single"/>
        </w:rPr>
        <w:t>2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765D79" w:rsidRDefault="001B195C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B195C">
        <w:rPr>
          <w:rFonts w:ascii="Times New Roman" w:hAnsi="Times New Roman" w:cs="Times New Roman"/>
          <w:b/>
          <w:bCs/>
          <w:sz w:val="40"/>
          <w:szCs w:val="40"/>
        </w:rPr>
        <w:t xml:space="preserve">DIRESA </w:t>
      </w:r>
      <w:r w:rsidR="00765D79" w:rsidRPr="00765D79">
        <w:rPr>
          <w:rFonts w:ascii="Times New Roman" w:hAnsi="Times New Roman" w:cs="Times New Roman"/>
          <w:b/>
          <w:bCs/>
          <w:sz w:val="40"/>
          <w:szCs w:val="40"/>
        </w:rPr>
        <w:t xml:space="preserve">brinda certificación de </w:t>
      </w:r>
      <w:r w:rsidR="00765D79">
        <w:rPr>
          <w:rFonts w:ascii="Times New Roman" w:hAnsi="Times New Roman" w:cs="Times New Roman"/>
          <w:b/>
          <w:bCs/>
          <w:sz w:val="40"/>
          <w:szCs w:val="40"/>
        </w:rPr>
        <w:t>EESS</w:t>
      </w:r>
      <w:r w:rsidR="00765D79" w:rsidRPr="00765D7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65D79">
        <w:rPr>
          <w:rFonts w:ascii="Times New Roman" w:hAnsi="Times New Roman" w:cs="Times New Roman"/>
          <w:b/>
          <w:bCs/>
          <w:sz w:val="40"/>
          <w:szCs w:val="40"/>
        </w:rPr>
        <w:t>“A</w:t>
      </w:r>
      <w:r w:rsidR="00765D79" w:rsidRPr="00765D79">
        <w:rPr>
          <w:rFonts w:ascii="Times New Roman" w:hAnsi="Times New Roman" w:cs="Times New Roman"/>
          <w:b/>
          <w:bCs/>
          <w:sz w:val="40"/>
          <w:szCs w:val="40"/>
        </w:rPr>
        <w:t>migos de la madre, el niño y la niña</w:t>
      </w:r>
      <w:r w:rsidR="00765D79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:rsidR="00541C97" w:rsidRDefault="00765D79" w:rsidP="009B698D">
      <w:pPr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Capacitación tiene como fin fortalecer competencias de personal de primer y segundo nivel de atención</w:t>
      </w:r>
    </w:p>
    <w:p w:rsidR="00765D79" w:rsidRDefault="00765D79" w:rsidP="00765D79">
      <w:pPr>
        <w:rPr>
          <w:rFonts w:ascii="Times New Roman" w:hAnsi="Times New Roman" w:cs="Times New Roman"/>
          <w:sz w:val="24"/>
          <w:szCs w:val="24"/>
        </w:rPr>
      </w:pPr>
      <w:r w:rsidRPr="00765D79">
        <w:rPr>
          <w:rFonts w:ascii="Times New Roman" w:hAnsi="Times New Roman" w:cs="Times New Roman"/>
          <w:sz w:val="24"/>
          <w:szCs w:val="24"/>
        </w:rPr>
        <w:t xml:space="preserve">Con el objetivo de fortalecer las competencias del personal de salud de los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5D79">
        <w:rPr>
          <w:rFonts w:ascii="Times New Roman" w:hAnsi="Times New Roman" w:cs="Times New Roman"/>
          <w:sz w:val="24"/>
          <w:szCs w:val="24"/>
        </w:rPr>
        <w:t>stablecimientos de salud del primer y segundo nivel de atención, en metodología de Evaluación Interna, la Certificación de Establecimientos de Salud Amigos de la Madre, la Niña y el Niño</w:t>
      </w:r>
    </w:p>
    <w:p w:rsidR="00765D79" w:rsidRPr="00765D79" w:rsidRDefault="00765D79" w:rsidP="0076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65D79">
        <w:rPr>
          <w:rFonts w:ascii="Times New Roman" w:hAnsi="Times New Roman" w:cs="Times New Roman"/>
          <w:sz w:val="24"/>
          <w:szCs w:val="24"/>
        </w:rPr>
        <w:t>n la población vulnerab</w:t>
      </w:r>
      <w:bookmarkStart w:id="0" w:name="_GoBack"/>
      <w:bookmarkEnd w:id="0"/>
      <w:r w:rsidRPr="00765D79">
        <w:rPr>
          <w:rFonts w:ascii="Times New Roman" w:hAnsi="Times New Roman" w:cs="Times New Roman"/>
          <w:sz w:val="24"/>
          <w:szCs w:val="24"/>
        </w:rPr>
        <w:t xml:space="preserve">le, pobre y extremadamente pobre afiliada al </w:t>
      </w:r>
      <w:r>
        <w:rPr>
          <w:rFonts w:ascii="Times New Roman" w:hAnsi="Times New Roman" w:cs="Times New Roman"/>
          <w:sz w:val="24"/>
          <w:szCs w:val="24"/>
        </w:rPr>
        <w:t>Seguro Integral de Salud (</w:t>
      </w:r>
      <w:r w:rsidRPr="00765D79"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5D79">
        <w:rPr>
          <w:rFonts w:ascii="Times New Roman" w:hAnsi="Times New Roman" w:cs="Times New Roman"/>
          <w:sz w:val="24"/>
          <w:szCs w:val="24"/>
        </w:rPr>
        <w:t xml:space="preserve"> del ámbito de la DIRESA Cajamarca, se viene realiz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65D79">
        <w:rPr>
          <w:rFonts w:ascii="Times New Roman" w:hAnsi="Times New Roman" w:cs="Times New Roman"/>
          <w:sz w:val="24"/>
          <w:szCs w:val="24"/>
        </w:rPr>
        <w:t xml:space="preserve"> esta capacitación en el auditorio del Colegio Médico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765D79">
        <w:rPr>
          <w:rFonts w:ascii="Times New Roman" w:hAnsi="Times New Roman" w:cs="Times New Roman"/>
          <w:sz w:val="24"/>
          <w:szCs w:val="24"/>
        </w:rPr>
        <w:t xml:space="preserve"> Cajamarca.</w:t>
      </w:r>
    </w:p>
    <w:p w:rsidR="00765D79" w:rsidRPr="00765D79" w:rsidRDefault="00765D79" w:rsidP="00765D79">
      <w:pPr>
        <w:rPr>
          <w:rFonts w:ascii="Times New Roman" w:hAnsi="Times New Roman" w:cs="Times New Roman"/>
          <w:sz w:val="24"/>
          <w:szCs w:val="24"/>
        </w:rPr>
      </w:pPr>
      <w:r w:rsidRPr="00765D79">
        <w:rPr>
          <w:rFonts w:ascii="Times New Roman" w:hAnsi="Times New Roman" w:cs="Times New Roman"/>
          <w:sz w:val="24"/>
          <w:szCs w:val="24"/>
        </w:rPr>
        <w:t>Se capacit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65D79">
        <w:rPr>
          <w:rFonts w:ascii="Times New Roman" w:hAnsi="Times New Roman" w:cs="Times New Roman"/>
          <w:sz w:val="24"/>
          <w:szCs w:val="24"/>
        </w:rPr>
        <w:t xml:space="preserve"> a dos personas integrantes de los comités de promoción y protección de la lactancia materna de los EESS seleccionados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5D79">
        <w:rPr>
          <w:rFonts w:ascii="Times New Roman" w:hAnsi="Times New Roman" w:cs="Times New Roman"/>
          <w:sz w:val="24"/>
          <w:szCs w:val="24"/>
        </w:rPr>
        <w:t xml:space="preserve"> del pri</w:t>
      </w:r>
      <w:r>
        <w:rPr>
          <w:rFonts w:ascii="Times New Roman" w:hAnsi="Times New Roman" w:cs="Times New Roman"/>
          <w:sz w:val="24"/>
          <w:szCs w:val="24"/>
        </w:rPr>
        <w:t>mer y segundo nivel de atención venidos de toda la región.</w:t>
      </w:r>
    </w:p>
    <w:p w:rsidR="00765D79" w:rsidRPr="00765D79" w:rsidRDefault="00765D79" w:rsidP="00765D79">
      <w:pPr>
        <w:rPr>
          <w:rFonts w:ascii="Times New Roman" w:hAnsi="Times New Roman" w:cs="Times New Roman"/>
          <w:sz w:val="24"/>
          <w:szCs w:val="24"/>
        </w:rPr>
      </w:pPr>
      <w:r w:rsidRPr="00765D79">
        <w:rPr>
          <w:rFonts w:ascii="Times New Roman" w:hAnsi="Times New Roman" w:cs="Times New Roman"/>
          <w:sz w:val="24"/>
          <w:szCs w:val="24"/>
        </w:rPr>
        <w:t>Así mismo, se capacit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65D79">
        <w:rPr>
          <w:rFonts w:ascii="Times New Roman" w:hAnsi="Times New Roman" w:cs="Times New Roman"/>
          <w:sz w:val="24"/>
          <w:szCs w:val="24"/>
        </w:rPr>
        <w:t xml:space="preserve"> a dos personas integrantes del comité de promoción y protección de la lactancia materna de la Red de Salud del ámbito de la DIRESA Cajamarca.</w:t>
      </w:r>
    </w:p>
    <w:p w:rsidR="00765D79" w:rsidRPr="00765D79" w:rsidRDefault="00765D79" w:rsidP="00765D79">
      <w:pPr>
        <w:rPr>
          <w:rFonts w:ascii="Times New Roman" w:hAnsi="Times New Roman" w:cs="Times New Roman"/>
          <w:sz w:val="24"/>
          <w:szCs w:val="24"/>
        </w:rPr>
      </w:pPr>
      <w:r w:rsidRPr="00765D79">
        <w:rPr>
          <w:rFonts w:ascii="Times New Roman" w:hAnsi="Times New Roman" w:cs="Times New Roman"/>
          <w:sz w:val="24"/>
          <w:szCs w:val="24"/>
        </w:rPr>
        <w:t>Un total de 65 personas</w:t>
      </w:r>
      <w:r>
        <w:rPr>
          <w:rFonts w:ascii="Times New Roman" w:hAnsi="Times New Roman" w:cs="Times New Roman"/>
          <w:sz w:val="24"/>
          <w:szCs w:val="24"/>
        </w:rPr>
        <w:t xml:space="preserve"> participaron </w:t>
      </w:r>
      <w:r w:rsidRPr="00765D79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65D79">
        <w:rPr>
          <w:rFonts w:ascii="Times New Roman" w:hAnsi="Times New Roman" w:cs="Times New Roman"/>
          <w:sz w:val="24"/>
          <w:szCs w:val="24"/>
        </w:rPr>
        <w:t>edes de salud, establecimiento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5D79">
        <w:rPr>
          <w:rFonts w:ascii="Times New Roman" w:hAnsi="Times New Roman" w:cs="Times New Roman"/>
          <w:sz w:val="24"/>
          <w:szCs w:val="24"/>
        </w:rPr>
        <w:t>, ponentes y equipo técnico.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F00B25">
        <w:rPr>
          <w:rFonts w:ascii="Times New Roman" w:hAnsi="Times New Roman" w:cs="Times New Roman"/>
          <w:b/>
          <w:sz w:val="24"/>
          <w:szCs w:val="24"/>
        </w:rPr>
        <w:t>1</w:t>
      </w:r>
      <w:r w:rsidR="00765D7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41C97">
        <w:rPr>
          <w:rFonts w:ascii="Times New Roman" w:hAnsi="Times New Roman" w:cs="Times New Roman"/>
          <w:b/>
          <w:sz w:val="24"/>
          <w:szCs w:val="24"/>
        </w:rPr>
        <w:t>de setiembre</w:t>
      </w:r>
      <w:r w:rsidR="009B698D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15" w:rsidRDefault="00A91915" w:rsidP="009F1908">
      <w:pPr>
        <w:spacing w:after="0" w:line="240" w:lineRule="auto"/>
      </w:pPr>
      <w:r>
        <w:separator/>
      </w:r>
    </w:p>
  </w:endnote>
  <w:endnote w:type="continuationSeparator" w:id="0">
    <w:p w:rsidR="00A91915" w:rsidRDefault="00A91915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15" w:rsidRDefault="00A91915" w:rsidP="009F1908">
      <w:pPr>
        <w:spacing w:after="0" w:line="240" w:lineRule="auto"/>
      </w:pPr>
      <w:r>
        <w:separator/>
      </w:r>
    </w:p>
  </w:footnote>
  <w:footnote w:type="continuationSeparator" w:id="0">
    <w:p w:rsidR="00A91915" w:rsidRDefault="00A91915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18B7"/>
    <w:rsid w:val="001634F2"/>
    <w:rsid w:val="00163699"/>
    <w:rsid w:val="00166D78"/>
    <w:rsid w:val="00170E50"/>
    <w:rsid w:val="00187401"/>
    <w:rsid w:val="001917A8"/>
    <w:rsid w:val="00191CF7"/>
    <w:rsid w:val="00195AA5"/>
    <w:rsid w:val="00196EDC"/>
    <w:rsid w:val="001A2505"/>
    <w:rsid w:val="001A425E"/>
    <w:rsid w:val="001A42B5"/>
    <w:rsid w:val="001B195C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057"/>
    <w:rsid w:val="00271539"/>
    <w:rsid w:val="0027272C"/>
    <w:rsid w:val="0027472B"/>
    <w:rsid w:val="00274C6B"/>
    <w:rsid w:val="00275860"/>
    <w:rsid w:val="00276BD5"/>
    <w:rsid w:val="00286035"/>
    <w:rsid w:val="00286627"/>
    <w:rsid w:val="002A35FC"/>
    <w:rsid w:val="002A51A3"/>
    <w:rsid w:val="002A777B"/>
    <w:rsid w:val="002C7D57"/>
    <w:rsid w:val="002D408C"/>
    <w:rsid w:val="002D50A7"/>
    <w:rsid w:val="002D55E4"/>
    <w:rsid w:val="002D6EE5"/>
    <w:rsid w:val="002D7FF6"/>
    <w:rsid w:val="002E2381"/>
    <w:rsid w:val="002E4E6B"/>
    <w:rsid w:val="002F5048"/>
    <w:rsid w:val="00303C6F"/>
    <w:rsid w:val="00304967"/>
    <w:rsid w:val="00321FAD"/>
    <w:rsid w:val="00323156"/>
    <w:rsid w:val="00325DF1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C6442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361F4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1C97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03DB"/>
    <w:rsid w:val="005A0D80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525EA"/>
    <w:rsid w:val="00662874"/>
    <w:rsid w:val="00663E90"/>
    <w:rsid w:val="00667944"/>
    <w:rsid w:val="006728EB"/>
    <w:rsid w:val="00676DE8"/>
    <w:rsid w:val="006774A1"/>
    <w:rsid w:val="00684921"/>
    <w:rsid w:val="006861B1"/>
    <w:rsid w:val="006904E9"/>
    <w:rsid w:val="00690647"/>
    <w:rsid w:val="00697968"/>
    <w:rsid w:val="006A4F2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5857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65D79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C4D62"/>
    <w:rsid w:val="007D2602"/>
    <w:rsid w:val="007E0EC3"/>
    <w:rsid w:val="007E11E9"/>
    <w:rsid w:val="007E257D"/>
    <w:rsid w:val="007E5E28"/>
    <w:rsid w:val="007E6539"/>
    <w:rsid w:val="00804378"/>
    <w:rsid w:val="00805E1E"/>
    <w:rsid w:val="00820633"/>
    <w:rsid w:val="00823088"/>
    <w:rsid w:val="0082395C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698D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86380"/>
    <w:rsid w:val="00A9017A"/>
    <w:rsid w:val="00A91915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3636F"/>
    <w:rsid w:val="00B371EE"/>
    <w:rsid w:val="00B4075D"/>
    <w:rsid w:val="00B50B55"/>
    <w:rsid w:val="00B511BA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339C"/>
    <w:rsid w:val="00BB414B"/>
    <w:rsid w:val="00BB7152"/>
    <w:rsid w:val="00BC4935"/>
    <w:rsid w:val="00BC77D1"/>
    <w:rsid w:val="00BE4A3B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B6A71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2DAB"/>
    <w:rsid w:val="00D569B3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1D63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0B25"/>
    <w:rsid w:val="00F06ED2"/>
    <w:rsid w:val="00F0785E"/>
    <w:rsid w:val="00F1018C"/>
    <w:rsid w:val="00F12A84"/>
    <w:rsid w:val="00F16742"/>
    <w:rsid w:val="00F21CA3"/>
    <w:rsid w:val="00F265BA"/>
    <w:rsid w:val="00F31C89"/>
    <w:rsid w:val="00F403BD"/>
    <w:rsid w:val="00F44C05"/>
    <w:rsid w:val="00F574E0"/>
    <w:rsid w:val="00F66E50"/>
    <w:rsid w:val="00F67BCF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179</cp:revision>
  <cp:lastPrinted>2016-11-28T13:55:00Z</cp:lastPrinted>
  <dcterms:created xsi:type="dcterms:W3CDTF">2013-03-06T21:54:00Z</dcterms:created>
  <dcterms:modified xsi:type="dcterms:W3CDTF">2018-10-02T20:30:00Z</dcterms:modified>
</cp:coreProperties>
</file>